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07" w:rsidRDefault="00D62607" w:rsidP="008118EB">
      <w:pPr>
        <w:spacing w:line="240" w:lineRule="auto"/>
        <w:rPr>
          <w:rFonts w:ascii="Arial" w:hAnsi="Arial" w:cs="Arial"/>
          <w:color w:val="262626"/>
          <w:sz w:val="18"/>
          <w:szCs w:val="18"/>
        </w:rPr>
      </w:pPr>
    </w:p>
    <w:p w:rsidR="004F260D" w:rsidRPr="00B9625C" w:rsidRDefault="004F260D" w:rsidP="000768AD">
      <w:pPr>
        <w:spacing w:line="120" w:lineRule="auto"/>
        <w:rPr>
          <w:rFonts w:ascii="Arial" w:hAnsi="Arial" w:cs="Arial"/>
          <w:color w:val="262626"/>
          <w:sz w:val="20"/>
          <w:szCs w:val="20"/>
        </w:rPr>
      </w:pPr>
    </w:p>
    <w:p w:rsidR="00C350B0" w:rsidRPr="00ED6014" w:rsidRDefault="00C350B0" w:rsidP="000354C9">
      <w:pPr>
        <w:spacing w:after="120" w:line="240" w:lineRule="auto"/>
        <w:rPr>
          <w:rFonts w:ascii="Arial" w:hAnsi="Arial" w:cs="Arial"/>
          <w:color w:val="262626"/>
          <w:position w:val="6"/>
          <w:sz w:val="20"/>
          <w:szCs w:val="20"/>
        </w:rPr>
      </w:pPr>
      <w:bookmarkStart w:id="0" w:name="_GoBack"/>
      <w:bookmarkEnd w:id="0"/>
      <w:r w:rsidRPr="00ED6014">
        <w:rPr>
          <w:rFonts w:ascii="Arial" w:hAnsi="Arial" w:cs="Arial"/>
          <w:color w:val="262626"/>
          <w:position w:val="6"/>
          <w:sz w:val="20"/>
          <w:szCs w:val="20"/>
        </w:rPr>
        <w:t>Participant’s Name:</w:t>
      </w:r>
      <w:r w:rsidR="000768AD" w:rsidRPr="00ED6014">
        <w:rPr>
          <w:rFonts w:ascii="Arial" w:hAnsi="Arial" w:cs="Arial"/>
          <w:color w:val="262626"/>
          <w:position w:val="6"/>
          <w:sz w:val="20"/>
          <w:szCs w:val="20"/>
        </w:rPr>
        <w:t xml:space="preserve"> </w:t>
      </w:r>
      <w:r w:rsidR="00ED6014" w:rsidRPr="00ED6014">
        <w:rPr>
          <w:rFonts w:ascii="Arial" w:hAnsi="Arial" w:cs="Arial"/>
          <w:color w:val="262626"/>
          <w:position w:val="6"/>
          <w:sz w:val="20"/>
          <w:szCs w:val="20"/>
        </w:rPr>
        <w:t xml:space="preserve"> </w:t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 w:rsidRPr="00BA2A16">
        <w:rPr>
          <w:rFonts w:ascii="Arial" w:hAnsi="Arial" w:cs="Arial"/>
          <w:color w:val="262626"/>
          <w:position w:val="6"/>
          <w:sz w:val="20"/>
          <w:szCs w:val="20"/>
        </w:rPr>
        <w:t>Contact Phone/Email:</w:t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</w:p>
    <w:p w:rsidR="00C04270" w:rsidRDefault="00C04270" w:rsidP="000354C9">
      <w:pPr>
        <w:spacing w:after="120" w:line="240" w:lineRule="auto"/>
        <w:rPr>
          <w:rFonts w:ascii="Arial" w:hAnsi="Arial" w:cs="Arial"/>
          <w:color w:val="262626"/>
          <w:position w:val="6"/>
          <w:sz w:val="20"/>
          <w:szCs w:val="20"/>
        </w:rPr>
      </w:pPr>
      <w:r>
        <w:rPr>
          <w:rFonts w:ascii="Arial" w:hAnsi="Arial" w:cs="Arial"/>
          <w:color w:val="262626"/>
          <w:position w:val="6"/>
          <w:sz w:val="20"/>
          <w:szCs w:val="20"/>
        </w:rPr>
        <w:t xml:space="preserve">Delivery/Class </w:t>
      </w:r>
      <w:r w:rsidR="00BA2A16" w:rsidRPr="00BA2A16">
        <w:rPr>
          <w:rFonts w:ascii="Arial" w:hAnsi="Arial" w:cs="Arial"/>
          <w:color w:val="262626"/>
          <w:position w:val="6"/>
          <w:sz w:val="20"/>
          <w:szCs w:val="20"/>
        </w:rPr>
        <w:t>Date:</w:t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 xml:space="preserve">Please indicate if you wish to Split your Entrees-  </w:t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</w:p>
    <w:p w:rsidR="00C350B0" w:rsidRPr="007F20F3" w:rsidRDefault="00C04270" w:rsidP="000354C9">
      <w:pPr>
        <w:spacing w:after="120" w:line="240" w:lineRule="auto"/>
        <w:rPr>
          <w:rFonts w:ascii="Arial" w:hAnsi="Arial" w:cs="Arial"/>
          <w:color w:val="262626"/>
          <w:position w:val="6"/>
          <w:sz w:val="8"/>
          <w:szCs w:val="8"/>
        </w:rPr>
      </w:pPr>
      <w:r>
        <w:rPr>
          <w:rFonts w:ascii="Arial" w:hAnsi="Arial" w:cs="Arial"/>
          <w:color w:val="262626"/>
          <w:position w:val="6"/>
          <w:sz w:val="20"/>
          <w:szCs w:val="20"/>
        </w:rPr>
        <w:t>Delivery Address:</w:t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</w:r>
      <w:r>
        <w:rPr>
          <w:rFonts w:ascii="Arial" w:hAnsi="Arial" w:cs="Arial"/>
          <w:color w:val="262626"/>
          <w:position w:val="6"/>
          <w:sz w:val="20"/>
          <w:szCs w:val="20"/>
        </w:rPr>
        <w:tab/>
        <w:t>Allergies/Dietary Restrictions</w:t>
      </w:r>
      <w:r w:rsidRPr="00BA2A16">
        <w:rPr>
          <w:rFonts w:ascii="Arial" w:hAnsi="Arial" w:cs="Arial"/>
          <w:color w:val="262626"/>
          <w:position w:val="6"/>
          <w:sz w:val="20"/>
          <w:szCs w:val="20"/>
        </w:rPr>
        <w:t>:</w:t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  <w:r w:rsidR="00BA2A16">
        <w:rPr>
          <w:rFonts w:ascii="Arial" w:hAnsi="Arial" w:cs="Arial"/>
          <w:color w:val="262626"/>
          <w:position w:val="6"/>
          <w:sz w:val="20"/>
          <w:szCs w:val="20"/>
        </w:rPr>
        <w:tab/>
      </w:r>
    </w:p>
    <w:tbl>
      <w:tblPr>
        <w:tblpPr w:leftFromText="187" w:rightFromText="187" w:topFromText="288" w:vertAnchor="page" w:horzAnchor="margin" w:tblpY="4182"/>
        <w:tblW w:w="0" w:type="auto"/>
        <w:tblBorders>
          <w:top w:val="single" w:sz="4" w:space="0" w:color="B4D6D9"/>
          <w:left w:val="single" w:sz="4" w:space="0" w:color="B4D6D9"/>
          <w:bottom w:val="single" w:sz="4" w:space="0" w:color="B4D6D9"/>
          <w:right w:val="single" w:sz="4" w:space="0" w:color="B4D6D9"/>
          <w:insideH w:val="single" w:sz="4" w:space="0" w:color="B4D6D9"/>
          <w:insideV w:val="single" w:sz="4" w:space="0" w:color="B4D6D9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9968"/>
        <w:gridCol w:w="814"/>
      </w:tblGrid>
      <w:tr w:rsidR="00A30F6E" w:rsidRPr="000240A9" w:rsidTr="00191DF3">
        <w:trPr>
          <w:trHeight w:val="201"/>
        </w:trPr>
        <w:tc>
          <w:tcPr>
            <w:tcW w:w="9968" w:type="dxa"/>
          </w:tcPr>
          <w:p w:rsidR="00A30F6E" w:rsidRPr="000240A9" w:rsidRDefault="00A30F6E" w:rsidP="00191DF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7C4129">
              <w:rPr>
                <w:rFonts w:ascii="Arial" w:hAnsi="Arial" w:cs="Arial"/>
                <w:b/>
                <w:color w:val="262626"/>
                <w:sz w:val="20"/>
                <w:szCs w:val="20"/>
              </w:rPr>
              <w:t>Entrees</w:t>
            </w:r>
            <w:r w:rsidRPr="00EC0953">
              <w:rPr>
                <w:rFonts w:ascii="Arial" w:hAnsi="Arial" w:cs="Arial"/>
                <w:b/>
                <w:color w:val="262626"/>
              </w:rPr>
              <w:t xml:space="preserve"> </w:t>
            </w:r>
            <w:r w:rsidRPr="005A39FF">
              <w:rPr>
                <w:rFonts w:ascii="Arial" w:hAnsi="Arial" w:cs="Arial"/>
                <w:color w:val="262626"/>
              </w:rPr>
              <w:t>(Select a total of 8)</w:t>
            </w:r>
          </w:p>
        </w:tc>
        <w:tc>
          <w:tcPr>
            <w:tcW w:w="814" w:type="dxa"/>
          </w:tcPr>
          <w:p w:rsidR="00A30F6E" w:rsidRPr="007C4129" w:rsidRDefault="00A30F6E" w:rsidP="00191DF3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7C4129">
              <w:rPr>
                <w:rFonts w:ascii="Arial" w:hAnsi="Arial" w:cs="Arial"/>
                <w:b/>
                <w:color w:val="262626"/>
                <w:sz w:val="20"/>
                <w:szCs w:val="20"/>
              </w:rPr>
              <w:t>Qty</w:t>
            </w:r>
          </w:p>
        </w:tc>
      </w:tr>
      <w:tr w:rsidR="00A30F6E" w:rsidRPr="000240A9" w:rsidTr="00191DF3">
        <w:trPr>
          <w:trHeight w:val="670"/>
        </w:trPr>
        <w:tc>
          <w:tcPr>
            <w:tcW w:w="9968" w:type="dxa"/>
          </w:tcPr>
          <w:p w:rsidR="00A30F6E" w:rsidRDefault="007F20F3" w:rsidP="00191DF3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*</w:t>
            </w:r>
            <w:r w:rsidR="00B52079" w:rsidRPr="00B520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NEW-</w:t>
            </w:r>
            <w:r w:rsidR="00B52079"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 xml:space="preserve">Mustard </w:t>
            </w:r>
            <w:r w:rsidR="00534D76"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 xml:space="preserve">Chicken </w:t>
            </w:r>
            <w:r w:rsidR="00B52079"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with Leeks</w:t>
            </w:r>
          </w:p>
          <w:p w:rsidR="00B52079" w:rsidRPr="00B52079" w:rsidRDefault="00B52079" w:rsidP="002262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 need to thank Jamie Oliver for this recipe. We just tweaked his to lighten it up</w:t>
            </w:r>
            <w:r w:rsidR="002262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bit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 Chicken smothered</w:t>
            </w:r>
            <w:r w:rsidR="00C0427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Dijon Mustard and fresh rosemary &amp; thyme,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then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cooked with beautiful leeks in a light mustard cream</w:t>
            </w:r>
            <w:r w:rsidR="004D3D80">
              <w:rPr>
                <w:rFonts w:ascii="Arial" w:hAnsi="Arial" w:cs="Arial"/>
                <w:color w:val="000000" w:themeColor="text1"/>
                <w:sz w:val="18"/>
                <w:szCs w:val="18"/>
              </w:rPr>
              <w:t>/white wine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sauce (we cut the cream in half and added chicken broth).  Such an amazing dinner thanks Jamie!</w:t>
            </w:r>
          </w:p>
        </w:tc>
        <w:tc>
          <w:tcPr>
            <w:tcW w:w="814" w:type="dxa"/>
          </w:tcPr>
          <w:p w:rsidR="00A30F6E" w:rsidRPr="00E87083" w:rsidRDefault="00A30F6E" w:rsidP="00191DF3">
            <w:pPr>
              <w:spacing w:before="120" w:after="0" w:line="240" w:lineRule="auto"/>
              <w:rPr>
                <w:rFonts w:ascii="Arial" w:hAnsi="Arial" w:cs="Arial"/>
                <w:color w:val="F23B40"/>
              </w:rPr>
            </w:pPr>
            <w:r>
              <w:rPr>
                <w:rFonts w:ascii="Arial" w:hAnsi="Arial" w:cs="Arial"/>
                <w:color w:val="F23B40"/>
              </w:rPr>
              <w:t>0</w:t>
            </w:r>
          </w:p>
        </w:tc>
      </w:tr>
      <w:tr w:rsidR="00B52079" w:rsidRPr="000240A9" w:rsidTr="00191DF3">
        <w:trPr>
          <w:trHeight w:val="561"/>
        </w:trPr>
        <w:tc>
          <w:tcPr>
            <w:tcW w:w="9968" w:type="dxa"/>
          </w:tcPr>
          <w:p w:rsidR="00B52079" w:rsidRDefault="00B52079" w:rsidP="00191DF3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849B"/>
                <w:sz w:val="20"/>
                <w:szCs w:val="20"/>
              </w:rPr>
              <w:t>Beef Stew with Red Wine and Mushrooms topped with Blue Cheese</w:t>
            </w:r>
          </w:p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Gorgeous chunks of beef slow cooked with a savoury mixture of sliced mushrooms, red wine, carrots, potatoes seasoned with rosemary and served with crumbled blue cheese. Wow!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B52079" w:rsidRPr="000240A9" w:rsidTr="00191DF3">
        <w:trPr>
          <w:trHeight w:val="549"/>
        </w:trPr>
        <w:tc>
          <w:tcPr>
            <w:tcW w:w="9968" w:type="dxa"/>
          </w:tcPr>
          <w:p w:rsidR="004D3D80" w:rsidRPr="00E31484" w:rsidRDefault="004D3D80" w:rsidP="00191DF3">
            <w:pPr>
              <w:spacing w:after="0" w:line="216" w:lineRule="auto"/>
              <w:rPr>
                <w:rFonts w:ascii="Arial" w:hAnsi="Arial" w:cs="Arial"/>
                <w:b/>
                <w:color w:val="31849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1849B"/>
                <w:sz w:val="18"/>
                <w:szCs w:val="18"/>
              </w:rPr>
              <w:t xml:space="preserve">Sweet BBQ </w:t>
            </w:r>
            <w:r w:rsidRPr="00E31484">
              <w:rPr>
                <w:rFonts w:ascii="Arial" w:hAnsi="Arial" w:cs="Arial"/>
                <w:b/>
                <w:color w:val="31849B"/>
                <w:sz w:val="18"/>
                <w:szCs w:val="18"/>
              </w:rPr>
              <w:t>Pulled Pork</w:t>
            </w:r>
          </w:p>
          <w:p w:rsidR="00B52079" w:rsidRPr="000240A9" w:rsidRDefault="004D3D80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E31484">
              <w:rPr>
                <w:rFonts w:ascii="Arial" w:hAnsi="Arial" w:cs="Arial"/>
                <w:color w:val="262626"/>
                <w:sz w:val="18"/>
                <w:szCs w:val="18"/>
              </w:rPr>
              <w:t xml:space="preserve">Traditional and delicious sweet </w:t>
            </w:r>
            <w:proofErr w:type="spellStart"/>
            <w:r w:rsidRPr="00E31484">
              <w:rPr>
                <w:rFonts w:ascii="Arial" w:hAnsi="Arial" w:cs="Arial"/>
                <w:color w:val="262626"/>
                <w:sz w:val="18"/>
                <w:szCs w:val="18"/>
              </w:rPr>
              <w:t>bbq</w:t>
            </w:r>
            <w:proofErr w:type="spellEnd"/>
            <w:r w:rsidRPr="00E31484">
              <w:rPr>
                <w:rFonts w:ascii="Arial" w:hAnsi="Arial" w:cs="Arial"/>
                <w:color w:val="262626"/>
                <w:sz w:val="18"/>
                <w:szCs w:val="18"/>
              </w:rPr>
              <w:t xml:space="preserve"> pulled pork.  Place it in your crock-pot in the morning and in the evening come home to the delicious sugary smell and it is ready to go.  Serve sloppy on a crusty bun to soak up all the goodness.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  <w:tr w:rsidR="00B52079" w:rsidRPr="000240A9" w:rsidTr="00191DF3">
        <w:trPr>
          <w:trHeight w:val="395"/>
        </w:trPr>
        <w:tc>
          <w:tcPr>
            <w:tcW w:w="9968" w:type="dxa"/>
          </w:tcPr>
          <w:p w:rsidR="00B52079" w:rsidRDefault="00B52079" w:rsidP="00191DF3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Maple/Soy and Rosemary Wild Salmon</w:t>
            </w:r>
          </w:p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This wonderful scrumptious salmon recipe is a combo of sweet maple, salty soy, and hint of savoury with fresh rosemary.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B52079" w:rsidRPr="000240A9" w:rsidTr="00191DF3">
        <w:trPr>
          <w:trHeight w:val="558"/>
        </w:trPr>
        <w:tc>
          <w:tcPr>
            <w:tcW w:w="9968" w:type="dxa"/>
          </w:tcPr>
          <w:p w:rsidR="00B52079" w:rsidRPr="00533045" w:rsidRDefault="00B52079" w:rsidP="00191DF3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 xml:space="preserve">Chipotle Chicken </w:t>
            </w:r>
            <w:proofErr w:type="spellStart"/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Chili</w:t>
            </w:r>
            <w:proofErr w:type="spellEnd"/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 xml:space="preserve"> with Black Beans &amp; Sweet Potato </w:t>
            </w: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A little bit of smoky adobe sauce rounds out the flavours of this delicious and healthy chilli.  With chicken breast, fibre rich black beans and nutrient dense sweet potato.  After a hot bowl of this you will definitely be warmed up and fuelled up!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B52079" w:rsidRPr="000240A9" w:rsidTr="00191DF3">
        <w:trPr>
          <w:trHeight w:val="403"/>
        </w:trPr>
        <w:tc>
          <w:tcPr>
            <w:tcW w:w="9968" w:type="dxa"/>
          </w:tcPr>
          <w:p w:rsidR="004D3D80" w:rsidRDefault="004D3D80" w:rsidP="00191DF3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849B"/>
                <w:sz w:val="20"/>
                <w:szCs w:val="20"/>
              </w:rPr>
              <w:t>Beef Fajitas</w:t>
            </w:r>
          </w:p>
          <w:p w:rsidR="00B52079" w:rsidRPr="000240A9" w:rsidRDefault="004D3D80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Fantastic Triple AAA Sirloin Steak seasoned with fajita spices, with sliced peppers onions and whole wheat tortilla shells.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B52079" w:rsidRPr="000240A9" w:rsidTr="00191DF3">
        <w:trPr>
          <w:trHeight w:val="610"/>
        </w:trPr>
        <w:tc>
          <w:tcPr>
            <w:tcW w:w="9968" w:type="dxa"/>
          </w:tcPr>
          <w:p w:rsidR="00B52079" w:rsidRPr="0065546B" w:rsidRDefault="00B52079" w:rsidP="00191DF3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Pumpkin Tomato/Pesto Roll Ups</w:t>
            </w:r>
          </w:p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Inspired by the season. This meat free pasta dish is a mix of sweet pumpkin, rich and flavourful ricotta, sage, nutmeg. Topped off with a brilliant tomato/pesto sauce and parmesan cheese. Yum! 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B52079" w:rsidRPr="000240A9" w:rsidTr="00191DF3">
        <w:trPr>
          <w:trHeight w:val="580"/>
        </w:trPr>
        <w:tc>
          <w:tcPr>
            <w:tcW w:w="9968" w:type="dxa"/>
          </w:tcPr>
          <w:p w:rsidR="00B52079" w:rsidRPr="0065546B" w:rsidRDefault="00B52079" w:rsidP="00191DF3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 w:rsidRPr="0065546B">
              <w:rPr>
                <w:rFonts w:ascii="Arial" w:hAnsi="Arial" w:cs="Arial"/>
                <w:b/>
                <w:color w:val="31849B"/>
                <w:sz w:val="20"/>
                <w:szCs w:val="20"/>
              </w:rPr>
              <w:t>Mediterranean Fish Stew</w:t>
            </w:r>
          </w:p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0240A9">
              <w:rPr>
                <w:rFonts w:ascii="Arial" w:hAnsi="Arial" w:cs="Arial"/>
                <w:color w:val="262626"/>
                <w:sz w:val="18"/>
                <w:szCs w:val="18"/>
              </w:rPr>
              <w:t xml:space="preserve">Tomato based fish stew with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chunks of salmon, shrimp and tilapia</w:t>
            </w:r>
            <w:r w:rsidRPr="000240A9">
              <w:rPr>
                <w:rFonts w:ascii="Arial" w:hAnsi="Arial" w:cs="Arial"/>
                <w:color w:val="262626"/>
                <w:sz w:val="18"/>
                <w:szCs w:val="18"/>
              </w:rPr>
              <w:t>, in a tomato/white wine based broth with fennel, and spices. We suggest you serve it with a crunchy loaf of French stick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at home</w:t>
            </w:r>
            <w:r w:rsidRPr="000240A9">
              <w:rPr>
                <w:rFonts w:ascii="Arial" w:hAnsi="Arial" w:cs="Arial"/>
                <w:color w:val="262626"/>
                <w:sz w:val="18"/>
                <w:szCs w:val="18"/>
              </w:rPr>
              <w:t xml:space="preserve"> to soak up this hearty fish stew.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B52079" w:rsidRPr="000240A9" w:rsidTr="00191DF3">
        <w:trPr>
          <w:trHeight w:val="486"/>
        </w:trPr>
        <w:tc>
          <w:tcPr>
            <w:tcW w:w="9968" w:type="dxa"/>
          </w:tcPr>
          <w:p w:rsidR="004D3D80" w:rsidRDefault="004D3D80" w:rsidP="00191DF3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Moroccan Chicken Stew</w:t>
            </w:r>
          </w:p>
          <w:p w:rsidR="00B52079" w:rsidRPr="000240A9" w:rsidRDefault="004D3D80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Cubed chicken breast with chick peas, red lentils, onions, tomatoes, butter, turmeric and cinnamon. I love the combination of turmeric and the cinnamon with a little bit of butter for richness. We suggest you serve this with rice and top with yogurt, fresh lemons and fresh cilantro and/or mint! Delicious.  Veggie Option-Tofu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B52079" w:rsidRPr="000240A9" w:rsidTr="00191DF3">
        <w:trPr>
          <w:trHeight w:val="672"/>
        </w:trPr>
        <w:tc>
          <w:tcPr>
            <w:tcW w:w="9968" w:type="dxa"/>
          </w:tcPr>
          <w:p w:rsidR="00B52079" w:rsidRPr="00CD31C6" w:rsidRDefault="00B52079" w:rsidP="00191DF3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 w:rsidRPr="00CD31C6">
              <w:rPr>
                <w:rFonts w:ascii="Arial" w:hAnsi="Arial" w:cs="Arial"/>
                <w:b/>
                <w:color w:val="31849B"/>
                <w:sz w:val="20"/>
                <w:szCs w:val="20"/>
              </w:rPr>
              <w:t>Rigatoni Sausage Bake</w:t>
            </w:r>
          </w:p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246E4">
              <w:rPr>
                <w:rFonts w:ascii="Arial" w:hAnsi="Arial" w:cs="Arial"/>
                <w:color w:val="262626"/>
                <w:sz w:val="18"/>
                <w:szCs w:val="18"/>
              </w:rPr>
              <w:t>Perfect for an easy no fuss family dinner.  Layers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 of rigatoni pasta, tomato</w:t>
            </w:r>
            <w:r w:rsidRPr="00A246E4">
              <w:rPr>
                <w:rFonts w:ascii="Arial" w:hAnsi="Arial" w:cs="Arial"/>
                <w:color w:val="262626"/>
                <w:sz w:val="18"/>
                <w:szCs w:val="18"/>
              </w:rPr>
              <w:t xml:space="preserve"> sauce, sweet Italian sausage,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sweet </w:t>
            </w:r>
            <w:r w:rsidRPr="00A246E4">
              <w:rPr>
                <w:rFonts w:ascii="Arial" w:hAnsi="Arial" w:cs="Arial"/>
                <w:color w:val="262626"/>
                <w:sz w:val="18"/>
                <w:szCs w:val="18"/>
              </w:rPr>
              <w:t>peppers, onions, spinach topped off with a crunchy parmesan crust!  Yummy...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B52079" w:rsidRPr="000240A9" w:rsidTr="00191DF3">
        <w:trPr>
          <w:trHeight w:val="603"/>
        </w:trPr>
        <w:tc>
          <w:tcPr>
            <w:tcW w:w="9968" w:type="dxa"/>
          </w:tcPr>
          <w:p w:rsidR="004D3D80" w:rsidRDefault="004D3D80" w:rsidP="00191DF3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1849B"/>
                <w:sz w:val="18"/>
                <w:szCs w:val="18"/>
              </w:rPr>
              <w:t>Barbequed Honey Lime Chicken Thighs</w:t>
            </w:r>
          </w:p>
          <w:p w:rsidR="00B52079" w:rsidRPr="000240A9" w:rsidRDefault="004D3D80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Perfectly portioned for the kids.  Delicious skin on chicken thighs with a delicious lip smacking and finger licking (literally) sweet/sour (honey/lime) sauce.   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after="0"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  <w:tr w:rsidR="00B52079" w:rsidRPr="000240A9" w:rsidTr="00191DF3">
        <w:trPr>
          <w:trHeight w:val="500"/>
        </w:trPr>
        <w:tc>
          <w:tcPr>
            <w:tcW w:w="9968" w:type="dxa"/>
          </w:tcPr>
          <w:p w:rsidR="00B52079" w:rsidRPr="00B13D7F" w:rsidRDefault="00B52079" w:rsidP="00191DF3">
            <w:pPr>
              <w:spacing w:after="0" w:line="240" w:lineRule="auto"/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</w:pPr>
            <w:r w:rsidRPr="00B13D7F">
              <w:rPr>
                <w:rFonts w:ascii="Arial" w:hAnsi="Arial" w:cs="Arial"/>
                <w:b/>
                <w:bCs/>
                <w:color w:val="31849B"/>
                <w:sz w:val="20"/>
                <w:szCs w:val="20"/>
              </w:rPr>
              <w:t>Three Bean/Spinach Enchiladas</w:t>
            </w:r>
          </w:p>
          <w:p w:rsidR="00B52079" w:rsidRPr="000240A9" w:rsidRDefault="00B52079" w:rsidP="0022621D">
            <w:pPr>
              <w:spacing w:after="0" w:line="216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246E4">
              <w:rPr>
                <w:rFonts w:ascii="Arial" w:hAnsi="Arial" w:cs="Arial"/>
                <w:sz w:val="18"/>
                <w:szCs w:val="18"/>
              </w:rPr>
              <w:t>Fantastic vegetarian entree</w:t>
            </w:r>
            <w:r>
              <w:rPr>
                <w:rFonts w:ascii="Arial" w:hAnsi="Arial" w:cs="Arial"/>
                <w:sz w:val="18"/>
                <w:szCs w:val="18"/>
              </w:rPr>
              <w:t>. W</w:t>
            </w:r>
            <w:r w:rsidR="0022621D">
              <w:rPr>
                <w:rFonts w:ascii="Arial" w:hAnsi="Arial" w:cs="Arial"/>
                <w:sz w:val="18"/>
                <w:szCs w:val="18"/>
              </w:rPr>
              <w:t>hole Tortilla Shells filled w</w:t>
            </w:r>
            <w:r>
              <w:rPr>
                <w:rFonts w:ascii="Arial" w:hAnsi="Arial" w:cs="Arial"/>
                <w:sz w:val="18"/>
                <w:szCs w:val="18"/>
              </w:rPr>
              <w:t xml:space="preserve"> black b</w:t>
            </w:r>
            <w:r w:rsidR="0022621D">
              <w:rPr>
                <w:rFonts w:ascii="Arial" w:hAnsi="Arial" w:cs="Arial"/>
                <w:sz w:val="18"/>
                <w:szCs w:val="18"/>
              </w:rPr>
              <w:t xml:space="preserve">eans, kidney </w:t>
            </w:r>
            <w:proofErr w:type="gramStart"/>
            <w:r w:rsidR="0022621D">
              <w:rPr>
                <w:rFonts w:ascii="Arial" w:hAnsi="Arial" w:cs="Arial"/>
                <w:sz w:val="18"/>
                <w:szCs w:val="18"/>
              </w:rPr>
              <w:t>beans  &amp;</w:t>
            </w:r>
            <w:proofErr w:type="gramEnd"/>
            <w:r w:rsidR="002262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white beans, seasoned with chilli, </w:t>
            </w:r>
            <w:r w:rsidR="00C04270">
              <w:rPr>
                <w:rFonts w:ascii="Arial" w:hAnsi="Arial" w:cs="Arial"/>
                <w:sz w:val="18"/>
                <w:szCs w:val="18"/>
              </w:rPr>
              <w:t xml:space="preserve">cilantro and salsa.  Topped w </w:t>
            </w:r>
            <w:r w:rsidR="0022621D">
              <w:rPr>
                <w:rFonts w:ascii="Arial" w:hAnsi="Arial" w:cs="Arial"/>
                <w:sz w:val="18"/>
                <w:szCs w:val="18"/>
              </w:rPr>
              <w:t>Mexican tomato sauce</w:t>
            </w:r>
            <w:r w:rsidR="00C04270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three cheese blend.  This family</w:t>
            </w:r>
            <w:r w:rsidR="00C04270">
              <w:rPr>
                <w:rFonts w:ascii="Arial" w:hAnsi="Arial" w:cs="Arial"/>
                <w:sz w:val="18"/>
                <w:szCs w:val="18"/>
              </w:rPr>
              <w:t xml:space="preserve"> favourite is de</w:t>
            </w:r>
            <w:r>
              <w:rPr>
                <w:rFonts w:ascii="Arial" w:hAnsi="Arial" w:cs="Arial"/>
                <w:sz w:val="18"/>
                <w:szCs w:val="18"/>
              </w:rPr>
              <w:t xml:space="preserve">licious </w:t>
            </w:r>
            <w:r w:rsidR="0022621D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nutritious</w:t>
            </w:r>
            <w:r w:rsidR="00C04270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814" w:type="dxa"/>
          </w:tcPr>
          <w:p w:rsidR="00B52079" w:rsidRPr="000240A9" w:rsidRDefault="00B52079" w:rsidP="00191DF3">
            <w:pPr>
              <w:spacing w:line="24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7C23E7">
              <w:rPr>
                <w:rFonts w:ascii="Arial" w:hAnsi="Arial" w:cs="Arial"/>
                <w:color w:val="FF0000"/>
              </w:rPr>
              <w:t>0</w:t>
            </w:r>
          </w:p>
        </w:tc>
      </w:tr>
    </w:tbl>
    <w:p w:rsidR="00B92184" w:rsidRDefault="00191DF3" w:rsidP="007F20F3">
      <w:pPr>
        <w:spacing w:line="216" w:lineRule="auto"/>
        <w:rPr>
          <w:rFonts w:ascii="Arial" w:hAnsi="Arial" w:cs="Arial"/>
          <w:b/>
          <w:i/>
          <w:color w:val="262626"/>
        </w:rPr>
      </w:pPr>
      <w:r w:rsidRPr="00A72A1A">
        <w:rPr>
          <w:rFonts w:ascii="Arial" w:hAnsi="Arial" w:cs="Arial"/>
          <w:b/>
          <w:noProof/>
          <w:color w:val="262626"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5pt;margin-top:29.25pt;width:271.95pt;height:23.8pt;z-index:251658240;mso-position-horizontal-relative:text;mso-position-vertical-relative:text" filled="f" fillcolor="#404040" stroked="f">
            <v:fill o:detectmouseclick="t"/>
            <v:textbox style="mso-next-textbox:#_x0000_s1027" inset=",7.2pt,,7.2pt">
              <w:txbxContent>
                <w:p w:rsidR="00CD4DFE" w:rsidRPr="007E64E6" w:rsidRDefault="004834A0" w:rsidP="00CD4DFE">
                  <w:pPr>
                    <w:pStyle w:val="Header"/>
                    <w:jc w:val="center"/>
                    <w:rPr>
                      <w:rFonts w:ascii="Arial Bold" w:hAnsi="Arial Bold"/>
                      <w:noProof/>
                      <w:color w:val="404040"/>
                    </w:rPr>
                  </w:pPr>
                  <w:r>
                    <w:rPr>
                      <w:rFonts w:ascii="Arial Bold" w:hAnsi="Arial Bold" w:cs="Arial"/>
                      <w:color w:val="404040"/>
                    </w:rPr>
                    <w:t xml:space="preserve">Meal Assembly Menu – </w:t>
                  </w:r>
                  <w:r w:rsidR="000B76A5">
                    <w:rPr>
                      <w:rFonts w:ascii="Arial Bold" w:hAnsi="Arial Bold" w:cs="Arial"/>
                      <w:color w:val="404040"/>
                    </w:rPr>
                    <w:t>November</w:t>
                  </w:r>
                  <w:r w:rsidR="00B52079">
                    <w:rPr>
                      <w:rFonts w:ascii="Arial Bold" w:hAnsi="Arial Bold" w:cs="Arial"/>
                      <w:color w:val="404040"/>
                    </w:rPr>
                    <w:t xml:space="preserve"> 2013</w:t>
                  </w:r>
                </w:p>
              </w:txbxContent>
            </v:textbox>
            <w10:wrap type="square"/>
          </v:shape>
        </w:pict>
      </w:r>
      <w:r w:rsidR="00C04270" w:rsidRPr="00A72A1A">
        <w:rPr>
          <w:rFonts w:ascii="Arial" w:hAnsi="Arial" w:cs="Arial"/>
          <w:b/>
          <w:noProof/>
          <w:color w:val="262626"/>
          <w:sz w:val="18"/>
          <w:szCs w:val="18"/>
          <w:lang w:val="en-US"/>
        </w:rPr>
        <w:pict>
          <v:roundrect id="Rounded Rectangle 1" o:spid="_x0000_s1026" style="position:absolute;margin-left:-6.9pt;margin-top:26.05pt;width:539pt;height:27pt;z-index:251657216;visibility:visible;mso-wrap-edited:f;mso-position-horizontal-relative:text;mso-position-vertical-relative:text;v-text-anchor:middle" arcsize="10923f" wrapcoords="0 0 -29 1200 -29 20400 21600 20400 21600 1200 2157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" fillcolor="#c6e2e8" stroked="f" strokecolor="#4a7ebb">
            <v:fill color2="#9bc1ff" rotate="t"/>
            <v:shadow opacity="22937f" origin=",.5" offset="0,.63889mm"/>
            <w10:wrap type="through"/>
          </v:roundrect>
        </w:pict>
      </w:r>
      <w:r w:rsidR="00E6729B" w:rsidRPr="004F260D">
        <w:rPr>
          <w:rFonts w:ascii="Arial" w:hAnsi="Arial" w:cs="Arial"/>
          <w:b/>
          <w:color w:val="262626"/>
          <w:sz w:val="18"/>
          <w:szCs w:val="18"/>
        </w:rPr>
        <w:t xml:space="preserve">Instructions: </w:t>
      </w:r>
      <w:r w:rsidR="00AC3AEC" w:rsidRPr="004F260D">
        <w:rPr>
          <w:rFonts w:ascii="Arial" w:hAnsi="Arial" w:cs="Arial"/>
          <w:color w:val="262626"/>
          <w:sz w:val="18"/>
          <w:szCs w:val="18"/>
        </w:rPr>
        <w:t xml:space="preserve">Select </w:t>
      </w:r>
      <w:r w:rsidR="00E6729B" w:rsidRPr="004F260D">
        <w:rPr>
          <w:rFonts w:ascii="Arial" w:hAnsi="Arial" w:cs="Arial"/>
          <w:color w:val="262626"/>
          <w:sz w:val="18"/>
          <w:szCs w:val="18"/>
          <w:u w:val="single"/>
        </w:rPr>
        <w:t>8</w:t>
      </w:r>
      <w:r w:rsidR="00E6729B" w:rsidRPr="004F260D">
        <w:rPr>
          <w:rFonts w:ascii="Arial" w:hAnsi="Arial" w:cs="Arial"/>
          <w:color w:val="262626"/>
          <w:sz w:val="18"/>
          <w:szCs w:val="18"/>
        </w:rPr>
        <w:t xml:space="preserve"> entrees below (you can double up on your favour</w:t>
      </w:r>
      <w:r w:rsidR="00AC3AEC" w:rsidRPr="004F260D">
        <w:rPr>
          <w:rFonts w:ascii="Arial" w:hAnsi="Arial" w:cs="Arial"/>
          <w:color w:val="262626"/>
          <w:sz w:val="18"/>
          <w:szCs w:val="18"/>
        </w:rPr>
        <w:t>it</w:t>
      </w:r>
      <w:r w:rsidR="00E12CBE" w:rsidRPr="004F260D">
        <w:rPr>
          <w:rFonts w:ascii="Arial" w:hAnsi="Arial" w:cs="Arial"/>
          <w:color w:val="262626"/>
          <w:sz w:val="18"/>
          <w:szCs w:val="18"/>
        </w:rPr>
        <w:t>es)</w:t>
      </w:r>
      <w:r w:rsidR="00E6729B" w:rsidRPr="004F260D">
        <w:rPr>
          <w:rFonts w:ascii="Arial" w:hAnsi="Arial" w:cs="Arial"/>
          <w:color w:val="262626"/>
          <w:sz w:val="18"/>
          <w:szCs w:val="18"/>
        </w:rPr>
        <w:t xml:space="preserve"> and send to Well Fed on or before the Thursday prior to y</w:t>
      </w:r>
      <w:r w:rsidR="00E6729B" w:rsidRPr="00B9625C">
        <w:rPr>
          <w:rFonts w:ascii="Arial" w:hAnsi="Arial" w:cs="Arial"/>
          <w:color w:val="262626"/>
          <w:sz w:val="18"/>
          <w:szCs w:val="18"/>
        </w:rPr>
        <w:t>ou</w:t>
      </w:r>
      <w:r w:rsidR="00936AC6">
        <w:rPr>
          <w:rFonts w:ascii="Arial" w:hAnsi="Arial" w:cs="Arial"/>
          <w:color w:val="262626"/>
          <w:sz w:val="18"/>
          <w:szCs w:val="18"/>
        </w:rPr>
        <w:t>r</w:t>
      </w:r>
      <w:r w:rsidR="00E6729B" w:rsidRPr="00B9625C">
        <w:rPr>
          <w:rFonts w:ascii="Arial" w:hAnsi="Arial" w:cs="Arial"/>
          <w:color w:val="262626"/>
          <w:sz w:val="18"/>
          <w:szCs w:val="18"/>
        </w:rPr>
        <w:t xml:space="preserve"> class. </w:t>
      </w:r>
      <w:proofErr w:type="gramStart"/>
      <w:r w:rsidR="00E12CBE" w:rsidRPr="00B9625C">
        <w:rPr>
          <w:rFonts w:ascii="Arial" w:hAnsi="Arial" w:cs="Arial"/>
          <w:color w:val="262626"/>
          <w:sz w:val="18"/>
          <w:szCs w:val="18"/>
        </w:rPr>
        <w:t>One</w:t>
      </w:r>
      <w:r w:rsidR="00E6729B" w:rsidRPr="00B9625C">
        <w:rPr>
          <w:rFonts w:ascii="Arial" w:hAnsi="Arial" w:cs="Arial"/>
          <w:color w:val="262626"/>
          <w:sz w:val="18"/>
          <w:szCs w:val="18"/>
        </w:rPr>
        <w:t xml:space="preserve"> menu sheet per participant.</w:t>
      </w:r>
      <w:proofErr w:type="gramEnd"/>
      <w:r w:rsidR="00E12CBE" w:rsidRPr="00B9625C">
        <w:rPr>
          <w:rFonts w:ascii="Arial" w:hAnsi="Arial" w:cs="Arial"/>
          <w:color w:val="262626"/>
          <w:sz w:val="18"/>
          <w:szCs w:val="18"/>
        </w:rPr>
        <w:t xml:space="preserve"> </w:t>
      </w:r>
      <w:r w:rsidR="00742939" w:rsidRPr="00B9625C">
        <w:rPr>
          <w:rFonts w:ascii="Arial" w:hAnsi="Arial" w:cs="Arial"/>
          <w:color w:val="262626"/>
          <w:sz w:val="18"/>
          <w:szCs w:val="18"/>
        </w:rPr>
        <w:t>Send your selections to:</w:t>
      </w:r>
      <w:r w:rsidR="00E12CBE" w:rsidRPr="00B9625C"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t xml:space="preserve"> </w:t>
      </w:r>
      <w:hyperlink r:id="rId8" w:history="1">
        <w:r w:rsidR="00E12CBE" w:rsidRPr="00BC17A7">
          <w:rPr>
            <w:rStyle w:val="Hyperlink"/>
            <w:rFonts w:ascii="Arial" w:hAnsi="Arial" w:cs="Arial"/>
            <w:color w:val="31849B"/>
            <w:sz w:val="18"/>
            <w:szCs w:val="18"/>
          </w:rPr>
          <w:t>info@wellfedstudio.com</w:t>
        </w:r>
      </w:hyperlink>
      <w:r>
        <w:rPr>
          <w:rFonts w:ascii="Arial" w:hAnsi="Arial" w:cs="Arial"/>
          <w:color w:val="262626"/>
          <w:sz w:val="18"/>
          <w:szCs w:val="18"/>
        </w:rPr>
        <w:t>.</w:t>
      </w:r>
    </w:p>
    <w:p w:rsidR="00CD4DFE" w:rsidRDefault="007F20F3" w:rsidP="005D6981">
      <w:pPr>
        <w:spacing w:line="216" w:lineRule="auto"/>
        <w:rPr>
          <w:rFonts w:ascii="Arial" w:hAnsi="Arial" w:cs="Arial"/>
          <w:color w:val="262626"/>
          <w:sz w:val="18"/>
          <w:szCs w:val="18"/>
        </w:rPr>
      </w:pPr>
      <w:r w:rsidRPr="000F293F">
        <w:rPr>
          <w:rFonts w:ascii="Arial" w:hAnsi="Arial" w:cs="Arial"/>
          <w:b/>
          <w:i/>
          <w:color w:val="262626"/>
        </w:rPr>
        <w:t xml:space="preserve">*All </w:t>
      </w:r>
      <w:r>
        <w:rPr>
          <w:rFonts w:ascii="Arial" w:hAnsi="Arial" w:cs="Arial"/>
          <w:b/>
          <w:i/>
          <w:color w:val="262626"/>
        </w:rPr>
        <w:t>Well Fed C</w:t>
      </w:r>
      <w:r w:rsidRPr="000F293F">
        <w:rPr>
          <w:rFonts w:ascii="Arial" w:hAnsi="Arial" w:cs="Arial"/>
          <w:b/>
          <w:i/>
          <w:color w:val="262626"/>
        </w:rPr>
        <w:t>hicken is free run, antibiotic and hormone free</w:t>
      </w:r>
    </w:p>
    <w:sectPr w:rsidR="00CD4DFE" w:rsidSect="0022621D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52" w:rsidRDefault="004C2F52" w:rsidP="008A7CAA">
      <w:pPr>
        <w:spacing w:after="0" w:line="240" w:lineRule="auto"/>
      </w:pPr>
      <w:r>
        <w:separator/>
      </w:r>
    </w:p>
  </w:endnote>
  <w:endnote w:type="continuationSeparator" w:id="0">
    <w:p w:rsidR="004C2F52" w:rsidRDefault="004C2F52" w:rsidP="008A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8" w:rsidRPr="00754C49" w:rsidRDefault="004B4E58">
    <w:pPr>
      <w:pStyle w:val="Footer"/>
      <w:rPr>
        <w:noProof/>
        <w:lang w:val="en-US"/>
      </w:rPr>
    </w:pPr>
    <w:r>
      <w:rPr>
        <w:noProof/>
        <w:lang w:val="en-US"/>
      </w:rP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52" w:rsidRDefault="004C2F52" w:rsidP="008A7CAA">
      <w:pPr>
        <w:spacing w:after="0" w:line="240" w:lineRule="auto"/>
      </w:pPr>
      <w:r>
        <w:separator/>
      </w:r>
    </w:p>
  </w:footnote>
  <w:footnote w:type="continuationSeparator" w:id="0">
    <w:p w:rsidR="004C2F52" w:rsidRDefault="004C2F52" w:rsidP="008A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58" w:rsidRDefault="005F52EF" w:rsidP="00394493">
    <w:pPr>
      <w:pStyle w:val="Header"/>
      <w:spacing w:after="0"/>
      <w:jc w:val="center"/>
    </w:pPr>
    <w:r>
      <w:rPr>
        <w:bCs/>
        <w:noProof/>
        <w:color w:val="262626"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2865853</wp:posOffset>
          </wp:positionH>
          <wp:positionV relativeFrom="paragraph">
            <wp:posOffset>-274369</wp:posOffset>
          </wp:positionV>
          <wp:extent cx="1008770" cy="1008184"/>
          <wp:effectExtent l="19050" t="0" r="880" b="0"/>
          <wp:wrapNone/>
          <wp:docPr id="4" name="Picture 1" descr="Description: well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ellf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770" cy="1008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4E58" w:rsidRPr="00267106" w:rsidRDefault="004B4E58" w:rsidP="00394493">
    <w:pPr>
      <w:pStyle w:val="Header"/>
      <w:spacing w:after="0"/>
      <w:jc w:val="center"/>
      <w:rPr>
        <w:rFonts w:ascii="Arial" w:hAnsi="Arial" w:cs="Arial"/>
        <w:b/>
        <w:bCs/>
        <w:color w:val="2626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6AF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c6d6dc,#c9e3e2,#bbdde3,#c5dce3,#c6e2e8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1977"/>
    <w:rsid w:val="00000425"/>
    <w:rsid w:val="000231C2"/>
    <w:rsid w:val="000240A9"/>
    <w:rsid w:val="000301FC"/>
    <w:rsid w:val="000354C9"/>
    <w:rsid w:val="000425AD"/>
    <w:rsid w:val="00071C8B"/>
    <w:rsid w:val="000768AD"/>
    <w:rsid w:val="00081080"/>
    <w:rsid w:val="00085D3F"/>
    <w:rsid w:val="00097D8D"/>
    <w:rsid w:val="000A41B9"/>
    <w:rsid w:val="000B129E"/>
    <w:rsid w:val="000B5BAF"/>
    <w:rsid w:val="000B76A5"/>
    <w:rsid w:val="000F2567"/>
    <w:rsid w:val="000F5C8D"/>
    <w:rsid w:val="00100788"/>
    <w:rsid w:val="00114962"/>
    <w:rsid w:val="00122221"/>
    <w:rsid w:val="001350B1"/>
    <w:rsid w:val="00136A72"/>
    <w:rsid w:val="00140D58"/>
    <w:rsid w:val="001762BE"/>
    <w:rsid w:val="00191DF3"/>
    <w:rsid w:val="001A2FE3"/>
    <w:rsid w:val="001C0386"/>
    <w:rsid w:val="001C498A"/>
    <w:rsid w:val="001D104A"/>
    <w:rsid w:val="001D7085"/>
    <w:rsid w:val="001E1992"/>
    <w:rsid w:val="001F482A"/>
    <w:rsid w:val="00200278"/>
    <w:rsid w:val="00205258"/>
    <w:rsid w:val="00222E89"/>
    <w:rsid w:val="0022621D"/>
    <w:rsid w:val="00226EB3"/>
    <w:rsid w:val="0024124F"/>
    <w:rsid w:val="00257F20"/>
    <w:rsid w:val="00267106"/>
    <w:rsid w:val="00291F10"/>
    <w:rsid w:val="00292361"/>
    <w:rsid w:val="002A21DF"/>
    <w:rsid w:val="002A679F"/>
    <w:rsid w:val="002B0BEE"/>
    <w:rsid w:val="002C4ADF"/>
    <w:rsid w:val="002C592C"/>
    <w:rsid w:val="002C603B"/>
    <w:rsid w:val="002D4434"/>
    <w:rsid w:val="002E7469"/>
    <w:rsid w:val="002F3CE4"/>
    <w:rsid w:val="00300C31"/>
    <w:rsid w:val="003171F1"/>
    <w:rsid w:val="00332BC1"/>
    <w:rsid w:val="0036059F"/>
    <w:rsid w:val="003738BD"/>
    <w:rsid w:val="0037738D"/>
    <w:rsid w:val="0039249E"/>
    <w:rsid w:val="0039323C"/>
    <w:rsid w:val="00394493"/>
    <w:rsid w:val="00395C80"/>
    <w:rsid w:val="003A34AF"/>
    <w:rsid w:val="003B3839"/>
    <w:rsid w:val="003B404A"/>
    <w:rsid w:val="003B584D"/>
    <w:rsid w:val="003E1F4A"/>
    <w:rsid w:val="003E2600"/>
    <w:rsid w:val="003E2624"/>
    <w:rsid w:val="003E2AF6"/>
    <w:rsid w:val="003E4012"/>
    <w:rsid w:val="003E4924"/>
    <w:rsid w:val="003F2F63"/>
    <w:rsid w:val="003F6A73"/>
    <w:rsid w:val="00404321"/>
    <w:rsid w:val="00411C9F"/>
    <w:rsid w:val="00413910"/>
    <w:rsid w:val="00416F55"/>
    <w:rsid w:val="0042229E"/>
    <w:rsid w:val="0045089A"/>
    <w:rsid w:val="004515B8"/>
    <w:rsid w:val="00452B97"/>
    <w:rsid w:val="004834A0"/>
    <w:rsid w:val="00492F82"/>
    <w:rsid w:val="004A6C4E"/>
    <w:rsid w:val="004B3A8F"/>
    <w:rsid w:val="004B4A8C"/>
    <w:rsid w:val="004B4E58"/>
    <w:rsid w:val="004C2F52"/>
    <w:rsid w:val="004D3D80"/>
    <w:rsid w:val="004D6099"/>
    <w:rsid w:val="004E2B50"/>
    <w:rsid w:val="004E4515"/>
    <w:rsid w:val="004F260D"/>
    <w:rsid w:val="0050534F"/>
    <w:rsid w:val="00505E12"/>
    <w:rsid w:val="00520275"/>
    <w:rsid w:val="00522664"/>
    <w:rsid w:val="00527E99"/>
    <w:rsid w:val="00533045"/>
    <w:rsid w:val="00534D76"/>
    <w:rsid w:val="00537439"/>
    <w:rsid w:val="00546458"/>
    <w:rsid w:val="00550495"/>
    <w:rsid w:val="00554E78"/>
    <w:rsid w:val="005703A8"/>
    <w:rsid w:val="005944D6"/>
    <w:rsid w:val="00597F65"/>
    <w:rsid w:val="005A39FF"/>
    <w:rsid w:val="005B2B2B"/>
    <w:rsid w:val="005B6B5C"/>
    <w:rsid w:val="005B7369"/>
    <w:rsid w:val="005C0F99"/>
    <w:rsid w:val="005D19CE"/>
    <w:rsid w:val="005D6981"/>
    <w:rsid w:val="005E404B"/>
    <w:rsid w:val="005E4991"/>
    <w:rsid w:val="005F2E5C"/>
    <w:rsid w:val="005F52EF"/>
    <w:rsid w:val="005F6A63"/>
    <w:rsid w:val="006022A3"/>
    <w:rsid w:val="00641977"/>
    <w:rsid w:val="006435EF"/>
    <w:rsid w:val="00647CDE"/>
    <w:rsid w:val="0065546B"/>
    <w:rsid w:val="006556DF"/>
    <w:rsid w:val="00664DDF"/>
    <w:rsid w:val="00681D6C"/>
    <w:rsid w:val="00685701"/>
    <w:rsid w:val="006A35C8"/>
    <w:rsid w:val="006C0FB3"/>
    <w:rsid w:val="006D3728"/>
    <w:rsid w:val="006D7D3A"/>
    <w:rsid w:val="006F6E64"/>
    <w:rsid w:val="0070378F"/>
    <w:rsid w:val="00704E15"/>
    <w:rsid w:val="007352EF"/>
    <w:rsid w:val="00741FFF"/>
    <w:rsid w:val="00742939"/>
    <w:rsid w:val="00754C49"/>
    <w:rsid w:val="00763CB5"/>
    <w:rsid w:val="0076596C"/>
    <w:rsid w:val="00767C46"/>
    <w:rsid w:val="00772F47"/>
    <w:rsid w:val="00784A29"/>
    <w:rsid w:val="007A1F2F"/>
    <w:rsid w:val="007A57B6"/>
    <w:rsid w:val="007A6146"/>
    <w:rsid w:val="007C23E7"/>
    <w:rsid w:val="007C4129"/>
    <w:rsid w:val="007D3766"/>
    <w:rsid w:val="007D4B60"/>
    <w:rsid w:val="007E238C"/>
    <w:rsid w:val="007E5D46"/>
    <w:rsid w:val="007E64E6"/>
    <w:rsid w:val="007F20F3"/>
    <w:rsid w:val="007F7A8D"/>
    <w:rsid w:val="00802589"/>
    <w:rsid w:val="008118EB"/>
    <w:rsid w:val="00812EAF"/>
    <w:rsid w:val="0081757D"/>
    <w:rsid w:val="00823149"/>
    <w:rsid w:val="00833AAC"/>
    <w:rsid w:val="0086174F"/>
    <w:rsid w:val="008641B4"/>
    <w:rsid w:val="008A14CE"/>
    <w:rsid w:val="008A544A"/>
    <w:rsid w:val="008A7CAA"/>
    <w:rsid w:val="008B3735"/>
    <w:rsid w:val="008B4609"/>
    <w:rsid w:val="008D3B08"/>
    <w:rsid w:val="008E7AC6"/>
    <w:rsid w:val="00905C09"/>
    <w:rsid w:val="0091246A"/>
    <w:rsid w:val="00913746"/>
    <w:rsid w:val="00932835"/>
    <w:rsid w:val="00936AC6"/>
    <w:rsid w:val="009455B0"/>
    <w:rsid w:val="009473F1"/>
    <w:rsid w:val="00957910"/>
    <w:rsid w:val="009621E1"/>
    <w:rsid w:val="0097168C"/>
    <w:rsid w:val="00987E89"/>
    <w:rsid w:val="00993532"/>
    <w:rsid w:val="009A5AF7"/>
    <w:rsid w:val="009A7D4C"/>
    <w:rsid w:val="009B582E"/>
    <w:rsid w:val="009C302E"/>
    <w:rsid w:val="009F5E87"/>
    <w:rsid w:val="009F7106"/>
    <w:rsid w:val="00A30F6E"/>
    <w:rsid w:val="00A31430"/>
    <w:rsid w:val="00A33726"/>
    <w:rsid w:val="00A4790A"/>
    <w:rsid w:val="00A47D14"/>
    <w:rsid w:val="00A55C62"/>
    <w:rsid w:val="00A7188F"/>
    <w:rsid w:val="00A7257A"/>
    <w:rsid w:val="00A72A1A"/>
    <w:rsid w:val="00A75032"/>
    <w:rsid w:val="00A81307"/>
    <w:rsid w:val="00A97A1A"/>
    <w:rsid w:val="00AA73FB"/>
    <w:rsid w:val="00AB5AAF"/>
    <w:rsid w:val="00AC06DB"/>
    <w:rsid w:val="00AC3AEC"/>
    <w:rsid w:val="00AC414A"/>
    <w:rsid w:val="00AE2512"/>
    <w:rsid w:val="00AF5FF6"/>
    <w:rsid w:val="00B006D9"/>
    <w:rsid w:val="00B04D70"/>
    <w:rsid w:val="00B12A40"/>
    <w:rsid w:val="00B21084"/>
    <w:rsid w:val="00B52079"/>
    <w:rsid w:val="00B549D8"/>
    <w:rsid w:val="00B60005"/>
    <w:rsid w:val="00B6128C"/>
    <w:rsid w:val="00B6244D"/>
    <w:rsid w:val="00B70511"/>
    <w:rsid w:val="00B90545"/>
    <w:rsid w:val="00B92184"/>
    <w:rsid w:val="00B9625C"/>
    <w:rsid w:val="00BA2A16"/>
    <w:rsid w:val="00BC17A7"/>
    <w:rsid w:val="00BC5C6A"/>
    <w:rsid w:val="00BE646E"/>
    <w:rsid w:val="00C04270"/>
    <w:rsid w:val="00C063C0"/>
    <w:rsid w:val="00C25F60"/>
    <w:rsid w:val="00C32355"/>
    <w:rsid w:val="00C350B0"/>
    <w:rsid w:val="00C44CA2"/>
    <w:rsid w:val="00C537AE"/>
    <w:rsid w:val="00C649BD"/>
    <w:rsid w:val="00C713FC"/>
    <w:rsid w:val="00C73E5E"/>
    <w:rsid w:val="00C767AC"/>
    <w:rsid w:val="00C80E8C"/>
    <w:rsid w:val="00C82AD3"/>
    <w:rsid w:val="00CA28B8"/>
    <w:rsid w:val="00CA2B31"/>
    <w:rsid w:val="00CB3738"/>
    <w:rsid w:val="00CD4DFE"/>
    <w:rsid w:val="00CD61F2"/>
    <w:rsid w:val="00CE2E30"/>
    <w:rsid w:val="00CE37E5"/>
    <w:rsid w:val="00CF4C1B"/>
    <w:rsid w:val="00D21C08"/>
    <w:rsid w:val="00D25600"/>
    <w:rsid w:val="00D54B75"/>
    <w:rsid w:val="00D54FFE"/>
    <w:rsid w:val="00D60482"/>
    <w:rsid w:val="00D62607"/>
    <w:rsid w:val="00D749FA"/>
    <w:rsid w:val="00D80BE1"/>
    <w:rsid w:val="00D95927"/>
    <w:rsid w:val="00DA56C0"/>
    <w:rsid w:val="00DB4E34"/>
    <w:rsid w:val="00DC2F6C"/>
    <w:rsid w:val="00DC341C"/>
    <w:rsid w:val="00DF2B18"/>
    <w:rsid w:val="00DF361F"/>
    <w:rsid w:val="00E0480B"/>
    <w:rsid w:val="00E12CBE"/>
    <w:rsid w:val="00E2523D"/>
    <w:rsid w:val="00E31A1C"/>
    <w:rsid w:val="00E45B3C"/>
    <w:rsid w:val="00E5231D"/>
    <w:rsid w:val="00E6729B"/>
    <w:rsid w:val="00E700A0"/>
    <w:rsid w:val="00E72434"/>
    <w:rsid w:val="00E851AA"/>
    <w:rsid w:val="00E87083"/>
    <w:rsid w:val="00E92C55"/>
    <w:rsid w:val="00EA65AC"/>
    <w:rsid w:val="00EC0953"/>
    <w:rsid w:val="00ED6014"/>
    <w:rsid w:val="00EE557D"/>
    <w:rsid w:val="00F03ECC"/>
    <w:rsid w:val="00F20DA9"/>
    <w:rsid w:val="00F47A45"/>
    <w:rsid w:val="00F863A8"/>
    <w:rsid w:val="00FE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c6d6dc,#c9e3e2,#bbdde3,#c5dce3,#c6e2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9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7C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7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7CA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0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80BE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626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lfedstud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4FA1-F9D8-412D-AEC2-4726DEE1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mailto:info@wellfedstudio.com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cp:lastModifiedBy>Ann Marie</cp:lastModifiedBy>
  <cp:revision>5</cp:revision>
  <cp:lastPrinted>2012-10-25T16:44:00Z</cp:lastPrinted>
  <dcterms:created xsi:type="dcterms:W3CDTF">2013-10-29T12:33:00Z</dcterms:created>
  <dcterms:modified xsi:type="dcterms:W3CDTF">2013-10-29T12:39:00Z</dcterms:modified>
</cp:coreProperties>
</file>